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9C" w:rsidRPr="00330524" w:rsidRDefault="002623D4" w:rsidP="00A17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524">
        <w:rPr>
          <w:rFonts w:ascii="Times New Roman" w:hAnsi="Times New Roman" w:cs="Times New Roman"/>
          <w:sz w:val="24"/>
          <w:szCs w:val="24"/>
        </w:rPr>
        <w:tab/>
      </w:r>
      <w:r w:rsidRPr="00330524">
        <w:rPr>
          <w:rFonts w:ascii="Times New Roman" w:hAnsi="Times New Roman" w:cs="Times New Roman"/>
          <w:sz w:val="24"/>
          <w:szCs w:val="24"/>
        </w:rPr>
        <w:tab/>
      </w:r>
      <w:r w:rsidRPr="00330524">
        <w:rPr>
          <w:rFonts w:ascii="Times New Roman" w:hAnsi="Times New Roman" w:cs="Times New Roman"/>
          <w:sz w:val="24"/>
          <w:szCs w:val="24"/>
        </w:rPr>
        <w:tab/>
      </w:r>
      <w:r w:rsidRPr="00330524">
        <w:rPr>
          <w:rFonts w:ascii="Times New Roman" w:hAnsi="Times New Roman" w:cs="Times New Roman"/>
          <w:sz w:val="24"/>
          <w:szCs w:val="24"/>
        </w:rPr>
        <w:tab/>
      </w:r>
    </w:p>
    <w:p w:rsidR="004145D6" w:rsidRPr="00330524" w:rsidRDefault="00A54655" w:rsidP="00A17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24">
        <w:rPr>
          <w:rFonts w:ascii="Times New Roman" w:hAnsi="Times New Roman" w:cs="Times New Roman"/>
          <w:b/>
          <w:sz w:val="24"/>
          <w:szCs w:val="24"/>
        </w:rPr>
        <w:t>KALESNINKŲ MYKOLO RUDZIO PAGRINDINĖ</w:t>
      </w:r>
      <w:r w:rsidR="00732A1E" w:rsidRPr="00330524">
        <w:rPr>
          <w:rFonts w:ascii="Times New Roman" w:hAnsi="Times New Roman" w:cs="Times New Roman"/>
          <w:b/>
          <w:sz w:val="24"/>
          <w:szCs w:val="24"/>
        </w:rPr>
        <w:t>S MOKYKLOS</w:t>
      </w:r>
    </w:p>
    <w:p w:rsidR="00732A1E" w:rsidRPr="00330524" w:rsidRDefault="00A54655" w:rsidP="00732A1E">
      <w:pPr>
        <w:spacing w:after="0" w:line="259" w:lineRule="auto"/>
        <w:ind w:left="736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2025 M. </w:t>
      </w:r>
      <w:r w:rsidR="00732A1E"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MOKINIŲ PAŽANGOS IR PASIEKIMŲ GERINIMO PRIEMONIŲ PLANAS</w:t>
      </w:r>
    </w:p>
    <w:p w:rsidR="00732A1E" w:rsidRPr="00330524" w:rsidRDefault="00732A1E" w:rsidP="00732A1E">
      <w:pPr>
        <w:spacing w:after="0" w:line="259" w:lineRule="auto"/>
        <w:ind w:left="736" w:hanging="1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32A1E" w:rsidRPr="00330524" w:rsidRDefault="00732A1E" w:rsidP="00732A1E">
      <w:pPr>
        <w:numPr>
          <w:ilvl w:val="0"/>
          <w:numId w:val="1"/>
        </w:numPr>
        <w:spacing w:after="11" w:line="271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pažangos ir pasiekimų gerinimo priemonių plano (toliau – planas) paskirtis numatyti priemones, veiklas mokinių mokymosi pasiekimams gerinti.</w:t>
      </w:r>
      <w:r w:rsidRPr="0033052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</w:p>
    <w:p w:rsidR="00732A1E" w:rsidRPr="00330524" w:rsidRDefault="00732A1E" w:rsidP="00732A1E">
      <w:pPr>
        <w:numPr>
          <w:ilvl w:val="0"/>
          <w:numId w:val="1"/>
        </w:numPr>
        <w:spacing w:after="11" w:line="271" w:lineRule="auto"/>
        <w:ind w:right="4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Mokyklos direktoriaus pavaduotojas ugdymui vykdo plano įgyvendinimo koordinavimą ir priežiūrą. </w:t>
      </w:r>
    </w:p>
    <w:p w:rsidR="00732A1E" w:rsidRPr="00330524" w:rsidRDefault="00732A1E" w:rsidP="00732A1E">
      <w:pPr>
        <w:numPr>
          <w:ilvl w:val="0"/>
          <w:numId w:val="1"/>
        </w:numPr>
        <w:spacing w:after="11" w:line="271" w:lineRule="auto"/>
        <w:ind w:right="4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Mokymosi pagalbos mokiniui teikimo dalyviai: mokomųjų dalykų mokytojai, klasės vadovai, švietimo pagalbos specialistai, vaiko gerovės komisija, mokyklos administracija, tėvai (globėjai, rūpintojai). </w:t>
      </w:r>
    </w:p>
    <w:p w:rsidR="00732A1E" w:rsidRPr="00330524" w:rsidRDefault="00732A1E" w:rsidP="00732A1E">
      <w:pPr>
        <w:numPr>
          <w:ilvl w:val="0"/>
          <w:numId w:val="1"/>
        </w:numPr>
        <w:spacing w:after="24" w:line="259" w:lineRule="auto"/>
        <w:ind w:right="4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Dalykų mokytojų funkcijos: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732A1E" w:rsidRPr="00330524" w:rsidRDefault="00732A1E" w:rsidP="00732A1E">
      <w:pPr>
        <w:numPr>
          <w:ilvl w:val="1"/>
          <w:numId w:val="1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identifikuoja mokymosi pagalbos poreikį ir bendradarbiauja su klasės </w:t>
      </w:r>
      <w:r w:rsidR="004F3498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vadovu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mokinio tėvais; </w:t>
      </w:r>
    </w:p>
    <w:p w:rsidR="00732A1E" w:rsidRPr="00330524" w:rsidRDefault="00732A1E" w:rsidP="00732A1E">
      <w:pPr>
        <w:numPr>
          <w:ilvl w:val="1"/>
          <w:numId w:val="1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pamokose koreguoja mokinio mokymąsi, pritaiko užduotis pagal mokinio gebėjimus; </w:t>
      </w:r>
    </w:p>
    <w:p w:rsidR="00732A1E" w:rsidRPr="00330524" w:rsidRDefault="00732A1E" w:rsidP="00732A1E">
      <w:pPr>
        <w:numPr>
          <w:ilvl w:val="1"/>
          <w:numId w:val="1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taiko </w:t>
      </w:r>
      <w:proofErr w:type="spellStart"/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</w:t>
      </w:r>
      <w:r w:rsidR="00334AAF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(si</w:t>
      </w:r>
      <w:proofErr w:type="spellEnd"/>
      <w:r w:rsidR="00334AAF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priemones ir metodikas, atsižvelgdami į mokinių mokymosi gebėjimus, darbo tempą; </w:t>
      </w:r>
    </w:p>
    <w:p w:rsidR="00732A1E" w:rsidRPr="00330524" w:rsidRDefault="00732A1E" w:rsidP="00732A1E">
      <w:pPr>
        <w:numPr>
          <w:ilvl w:val="1"/>
          <w:numId w:val="1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derina įvairius vertinimo būdus, daugiau dėmesio skiria mokytis padedančiam formuojamajam vertinimui (išmokimo stebėjimas, savalaikis grįžtamasis ryšys, ugdymo turinio pritaikymas); </w:t>
      </w:r>
    </w:p>
    <w:p w:rsidR="00732A1E" w:rsidRPr="00330524" w:rsidRDefault="00732A1E" w:rsidP="00732A1E">
      <w:pPr>
        <w:numPr>
          <w:ilvl w:val="1"/>
          <w:numId w:val="1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pagal poreikį kviečia mokinio tėvus (globėjus, rūpintojus) dalyvauti pamokose; </w:t>
      </w:r>
    </w:p>
    <w:p w:rsidR="00732A1E" w:rsidRPr="00330524" w:rsidRDefault="00732A1E" w:rsidP="00732A1E">
      <w:pPr>
        <w:numPr>
          <w:ilvl w:val="1"/>
          <w:numId w:val="1"/>
        </w:numPr>
        <w:spacing w:after="11" w:line="271" w:lineRule="auto"/>
        <w:ind w:left="0" w:right="4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numatyta tvarka veda trumpalaikes ar ilgalaikes konsultacijas; </w:t>
      </w:r>
    </w:p>
    <w:p w:rsidR="00732A1E" w:rsidRPr="00330524" w:rsidRDefault="00732A1E" w:rsidP="00732A1E">
      <w:pPr>
        <w:numPr>
          <w:ilvl w:val="1"/>
          <w:numId w:val="1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analizuoja panaudotų priemonių veiksmingumą. </w:t>
      </w:r>
    </w:p>
    <w:p w:rsidR="00732A1E" w:rsidRPr="00330524" w:rsidRDefault="00732A1E" w:rsidP="00732A1E">
      <w:pPr>
        <w:numPr>
          <w:ilvl w:val="0"/>
          <w:numId w:val="1"/>
        </w:numPr>
        <w:spacing w:after="0" w:line="259" w:lineRule="auto"/>
        <w:ind w:right="4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Klas</w:t>
      </w:r>
      <w:r w:rsidR="004F3498"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ių</w:t>
      </w: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4F3498"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vadovų</w:t>
      </w: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funkcijos: </w:t>
      </w:r>
    </w:p>
    <w:p w:rsidR="00732A1E" w:rsidRPr="00330524" w:rsidRDefault="00732A1E" w:rsidP="00732A1E">
      <w:pPr>
        <w:numPr>
          <w:ilvl w:val="1"/>
          <w:numId w:val="1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bendradarbiauja su mokomųjų dalykų mokytojais dėl auklėtinio mokymosi problemų ar mokymosi pagalbos teikimo būdų ir priemonių; </w:t>
      </w:r>
    </w:p>
    <w:p w:rsidR="00732A1E" w:rsidRPr="00330524" w:rsidRDefault="00732A1E" w:rsidP="00732A1E">
      <w:pPr>
        <w:numPr>
          <w:ilvl w:val="1"/>
          <w:numId w:val="1"/>
        </w:numPr>
        <w:spacing w:after="11" w:line="271" w:lineRule="auto"/>
        <w:ind w:left="-15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išsiaiškina auklėtinio mokymosi pasiekimų gerinimo pagalbos poreikį ir derina su tėvais (globėjais, rūpintojais) p</w:t>
      </w:r>
      <w:r w:rsidR="009556A5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agalbos priemones bei grafiką; </w:t>
      </w:r>
    </w:p>
    <w:p w:rsidR="00732A1E" w:rsidRPr="00330524" w:rsidRDefault="00732A1E" w:rsidP="009556A5">
      <w:pPr>
        <w:numPr>
          <w:ilvl w:val="1"/>
          <w:numId w:val="1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kartu su auklėtini</w:t>
      </w:r>
      <w:r w:rsidR="004F3498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tėvais (globėjais, rūpintojais), mokytojais ir auklėtiniu aptaria individualios pažangos tikslus, priemones, pagalbos teikimo galimybes. </w:t>
      </w:r>
    </w:p>
    <w:p w:rsidR="009556A5" w:rsidRPr="00330524" w:rsidRDefault="00732A1E" w:rsidP="009556A5">
      <w:pPr>
        <w:numPr>
          <w:ilvl w:val="1"/>
          <w:numId w:val="1"/>
        </w:numPr>
        <w:spacing w:after="11" w:line="271" w:lineRule="auto"/>
        <w:ind w:left="0" w:right="4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vykdo mokinių lankomumo ir pažangumo stebėseną, n</w:t>
      </w:r>
      <w:r w:rsidR="009556A5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elankymo prevencijos priemones</w:t>
      </w:r>
      <w:r w:rsidR="003C653B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32A1E" w:rsidRPr="00330524" w:rsidRDefault="00732A1E" w:rsidP="009556A5">
      <w:pPr>
        <w:spacing w:after="11" w:line="271" w:lineRule="auto"/>
        <w:ind w:left="711" w:right="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</w:t>
      </w: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Švietimo pagalbos specialistų funkcijos: </w:t>
      </w:r>
    </w:p>
    <w:p w:rsidR="00732A1E" w:rsidRPr="00330524" w:rsidRDefault="00732A1E" w:rsidP="009556A5">
      <w:pPr>
        <w:numPr>
          <w:ilvl w:val="1"/>
          <w:numId w:val="2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teikia pagalbą mokiniams, klas</w:t>
      </w:r>
      <w:r w:rsidR="004F3498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ių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F3498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vadovams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tėvams (globėjams, rūpintojams); </w:t>
      </w:r>
    </w:p>
    <w:p w:rsidR="009556A5" w:rsidRPr="00330524" w:rsidRDefault="00732A1E" w:rsidP="009556A5">
      <w:pPr>
        <w:numPr>
          <w:ilvl w:val="1"/>
          <w:numId w:val="2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konsultuoja mokinius, </w:t>
      </w:r>
      <w:r w:rsidR="004F3498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klasių vadovus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, tėvus (globėjus, rūpintojus) jiems aktualiais mokymosi pasiekimų gerinimo ir mokymo</w:t>
      </w:r>
      <w:r w:rsidR="009556A5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si pagalbos teikimo klausimais</w:t>
      </w:r>
      <w:r w:rsidR="003C653B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32A1E" w:rsidRPr="00330524" w:rsidRDefault="00732A1E" w:rsidP="009556A5">
      <w:pPr>
        <w:spacing w:after="11" w:line="271" w:lineRule="auto"/>
        <w:ind w:left="709" w:right="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</w:t>
      </w:r>
      <w:r w:rsidR="004F3498"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Mokyklos v</w:t>
      </w: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aiko gerovės komisijos funkcijos: </w:t>
      </w:r>
    </w:p>
    <w:p w:rsidR="00732A1E" w:rsidRPr="00330524" w:rsidRDefault="00732A1E" w:rsidP="009556A5">
      <w:pPr>
        <w:numPr>
          <w:ilvl w:val="1"/>
          <w:numId w:val="3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svarsto ir organizuoja švietimo pagalbos teikimą, švietimo programų pritaikymą </w:t>
      </w:r>
      <w:r w:rsidR="004F3498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individualizavimą 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mokiniams, turintiems specialiųjų ugdymosi poreikių; </w:t>
      </w:r>
    </w:p>
    <w:p w:rsidR="00732A1E" w:rsidRPr="00330524" w:rsidRDefault="00732A1E" w:rsidP="009556A5">
      <w:pPr>
        <w:numPr>
          <w:ilvl w:val="1"/>
          <w:numId w:val="3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analizuoja taikytų mokiniui priemonių ir būdų pasiekimams gerinti veiksmingumą, pagal poreikį kviečia tėvus (globėjus, rūpintojus)</w:t>
      </w:r>
      <w:r w:rsidR="003C653B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posėdžius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ir/ar teikia rekomendacijas mokytojams, klas</w:t>
      </w:r>
      <w:r w:rsidR="003C653B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ių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C653B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vadovams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dėl proceso koregavimo</w:t>
      </w:r>
      <w:r w:rsidR="003C653B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732A1E" w:rsidRPr="00330524" w:rsidRDefault="00732A1E" w:rsidP="00732A1E">
      <w:pPr>
        <w:numPr>
          <w:ilvl w:val="0"/>
          <w:numId w:val="4"/>
        </w:numPr>
        <w:spacing w:after="24" w:line="259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Administracijos funkcijos: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732A1E" w:rsidRPr="00330524" w:rsidRDefault="00732A1E" w:rsidP="009556A5">
      <w:pPr>
        <w:numPr>
          <w:ilvl w:val="1"/>
          <w:numId w:val="4"/>
        </w:numPr>
        <w:spacing w:after="11" w:line="271" w:lineRule="auto"/>
        <w:ind w:left="0" w:right="4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vykdo mokinių mokymosi pasiekimų gerinimo proceso stebėseną ir analizę; </w:t>
      </w:r>
    </w:p>
    <w:p w:rsidR="00732A1E" w:rsidRPr="00330524" w:rsidRDefault="00732A1E" w:rsidP="009556A5">
      <w:pPr>
        <w:numPr>
          <w:ilvl w:val="1"/>
          <w:numId w:val="4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sudaro sąlygas mokiniams gauti pagalbos konsultacijas, rinktis pasirenkamuosius dalykus, dalykų modulius, neformaliojo švietimo programas; </w:t>
      </w:r>
    </w:p>
    <w:p w:rsidR="00732A1E" w:rsidRPr="00330524" w:rsidRDefault="00732A1E" w:rsidP="009556A5">
      <w:pPr>
        <w:numPr>
          <w:ilvl w:val="1"/>
          <w:numId w:val="4"/>
        </w:numPr>
        <w:spacing w:after="11" w:line="271" w:lineRule="auto"/>
        <w:ind w:left="0" w:right="4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bendradarbiauja su mokomųjų dalykų mokytojais, klasės vadovais, švietimo pagalbos specialistais, mokinių tėvais (globėjais, rūpintojais); </w:t>
      </w:r>
    </w:p>
    <w:p w:rsidR="00732A1E" w:rsidRPr="00330524" w:rsidRDefault="00732A1E" w:rsidP="009556A5">
      <w:pPr>
        <w:numPr>
          <w:ilvl w:val="1"/>
          <w:numId w:val="4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įgyvendina mokinių skatinimo priemones; </w:t>
      </w:r>
    </w:p>
    <w:p w:rsidR="00732A1E" w:rsidRPr="00330524" w:rsidRDefault="00732A1E" w:rsidP="009556A5">
      <w:pPr>
        <w:numPr>
          <w:ilvl w:val="1"/>
          <w:numId w:val="4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sudaro galimybes mokytojams tobulinti kvalifikaciją. </w:t>
      </w:r>
    </w:p>
    <w:p w:rsidR="00732A1E" w:rsidRPr="00330524" w:rsidRDefault="00732A1E" w:rsidP="00732A1E">
      <w:pPr>
        <w:numPr>
          <w:ilvl w:val="0"/>
          <w:numId w:val="4"/>
        </w:numPr>
        <w:spacing w:after="24" w:line="259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Tėvų</w:t>
      </w:r>
      <w:r w:rsidR="008F4BAF"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(globėjų, rūpintojų) </w:t>
      </w:r>
      <w:r w:rsidRPr="003305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funkcijos: </w:t>
      </w:r>
    </w:p>
    <w:p w:rsidR="00732A1E" w:rsidRPr="00330524" w:rsidRDefault="00732A1E" w:rsidP="009556A5">
      <w:pPr>
        <w:numPr>
          <w:ilvl w:val="1"/>
          <w:numId w:val="4"/>
        </w:numPr>
        <w:tabs>
          <w:tab w:val="left" w:pos="709"/>
        </w:tabs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užtikrina, kad mokiniai be pateisinamos priežasties nepraleistų pamokų; </w:t>
      </w:r>
    </w:p>
    <w:p w:rsidR="002D01CA" w:rsidRPr="00330524" w:rsidRDefault="00732A1E" w:rsidP="005B1BCB">
      <w:pPr>
        <w:numPr>
          <w:ilvl w:val="1"/>
          <w:numId w:val="4"/>
        </w:numPr>
        <w:spacing w:after="11" w:line="271" w:lineRule="auto"/>
        <w:ind w:left="0"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domisi vaiko pasiekimais ir bendradarbiauja su klasės </w:t>
      </w:r>
      <w:r w:rsidR="003C653B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vadovu</w:t>
      </w:r>
      <w:r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, dalykų mokytojais, admi</w:t>
      </w:r>
      <w:r w:rsidR="002D01CA" w:rsidRPr="00330524">
        <w:rPr>
          <w:rFonts w:ascii="Times New Roman" w:eastAsia="Times New Roman" w:hAnsi="Times New Roman" w:cs="Times New Roman"/>
          <w:sz w:val="24"/>
          <w:szCs w:val="24"/>
          <w:lang w:eastAsia="lt-LT"/>
        </w:rPr>
        <w:t>nistracija.</w:t>
      </w:r>
    </w:p>
    <w:p w:rsidR="005B1BCB" w:rsidRPr="00330524" w:rsidRDefault="005B1BCB" w:rsidP="005B1BCB">
      <w:pPr>
        <w:spacing w:after="11" w:line="271" w:lineRule="auto"/>
        <w:ind w:left="709" w:right="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1"/>
        <w:tblW w:w="15380" w:type="dxa"/>
        <w:tblLook w:val="04A0" w:firstRow="1" w:lastRow="0" w:firstColumn="1" w:lastColumn="0" w:noHBand="0" w:noVBand="1"/>
      </w:tblPr>
      <w:tblGrid>
        <w:gridCol w:w="556"/>
        <w:gridCol w:w="3663"/>
        <w:gridCol w:w="1418"/>
        <w:gridCol w:w="1842"/>
        <w:gridCol w:w="2375"/>
        <w:gridCol w:w="1842"/>
        <w:gridCol w:w="1842"/>
        <w:gridCol w:w="1842"/>
      </w:tblGrid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2D01CA" w:rsidP="002D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</w:t>
            </w:r>
          </w:p>
          <w:p w:rsidR="002D01CA" w:rsidRPr="00330524" w:rsidRDefault="002D01CA" w:rsidP="002D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1CA" w:rsidRPr="00330524" w:rsidRDefault="002D01CA" w:rsidP="002D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Vykdymo laikas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Laukiamas rezultatas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9854" w:type="dxa"/>
            <w:gridSpan w:val="5"/>
          </w:tcPr>
          <w:p w:rsidR="002D01CA" w:rsidRPr="00330524" w:rsidRDefault="00666735" w:rsidP="002D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b/>
                <w:sz w:val="24"/>
                <w:szCs w:val="24"/>
              </w:rPr>
              <w:t>MOKINIAI, DALYKŲ MOKYTOJAI</w:t>
            </w:r>
          </w:p>
        </w:tc>
      </w:tr>
      <w:tr w:rsidR="005B1BCB" w:rsidRPr="00330524" w:rsidTr="008704B0">
        <w:trPr>
          <w:gridAfter w:val="3"/>
          <w:wAfter w:w="5526" w:type="dxa"/>
          <w:trHeight w:val="267"/>
        </w:trPr>
        <w:tc>
          <w:tcPr>
            <w:tcW w:w="556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Pradinių klasių mokiniai asmenines ir socialines kompetencijas įsivertina ir aptaria su mokytoju, fiksuoja Pradinių klasių mokinio individualios pažangos įsivertinimo lape.</w:t>
            </w:r>
          </w:p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Ugdomi mokinių gebėjimai spręsti sąlyginius uždavinius.</w:t>
            </w:r>
          </w:p>
        </w:tc>
        <w:tc>
          <w:tcPr>
            <w:tcW w:w="1418" w:type="dxa"/>
          </w:tcPr>
          <w:p w:rsidR="002D01CA" w:rsidRPr="00330524" w:rsidRDefault="007367A3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Pradinių klasių mokytojai ir mokiniai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Mokiniai mok</w:t>
            </w:r>
            <w:r w:rsidR="003C653B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ės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įsivertinti savo elgesį, ugd</w:t>
            </w:r>
            <w:r w:rsidR="003C653B" w:rsidRPr="00330524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pareigingumą, atsakingumą, </w:t>
            </w:r>
            <w:proofErr w:type="spellStart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savaran-kiškumą,</w:t>
            </w:r>
            <w:proofErr w:type="spellEnd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mok</w:t>
            </w:r>
            <w:r w:rsidR="003C653B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ės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bendrauti, pasitikėti savo jėgomis.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Mokiniai išsikelia mokslo metams asmeninius mokymosi ir tobulėjimo tikslus ir apta</w:t>
            </w:r>
            <w:r w:rsidR="00330524">
              <w:rPr>
                <w:rFonts w:ascii="Times New Roman" w:hAnsi="Times New Roman" w:cs="Times New Roman"/>
                <w:sz w:val="24"/>
                <w:szCs w:val="24"/>
              </w:rPr>
              <w:t xml:space="preserve">ria juos su dalykų mokytojais, </w:t>
            </w:r>
            <w:bookmarkStart w:id="0" w:name="_GoBack"/>
            <w:bookmarkEnd w:id="0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r w:rsidR="003C653B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vadovu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, pildo individualios pažangos stebėjimo ir fiksavimo lapus. Su klasės</w:t>
            </w:r>
            <w:r w:rsidR="003C653B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vadovu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aptaria praėjusių metų ir einamųjų metų pusmeči</w:t>
            </w:r>
            <w:r w:rsidR="007367A3" w:rsidRPr="0033052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rezultatus, įvertina pokyčius.</w:t>
            </w: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001A19E7" w:rsidRPr="003305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klasių mokiniai, mokytojai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Mokiniai mok</w:t>
            </w:r>
            <w:r w:rsidR="003C653B" w:rsidRPr="00330524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planuoti mokymosi tikslus, apmąst</w:t>
            </w:r>
            <w:r w:rsidR="003C653B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ys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būdus ir priemones, kaip pasieks tikslo.</w:t>
            </w:r>
          </w:p>
        </w:tc>
      </w:tr>
      <w:tr w:rsidR="005B1BCB" w:rsidRPr="00330524" w:rsidTr="007367A3">
        <w:trPr>
          <w:gridAfter w:val="3"/>
          <w:wAfter w:w="5526" w:type="dxa"/>
          <w:trHeight w:val="2280"/>
        </w:trPr>
        <w:tc>
          <w:tcPr>
            <w:tcW w:w="556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38" w:rsidRPr="00330524" w:rsidRDefault="008B5C38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38" w:rsidRPr="00330524" w:rsidRDefault="00EF24BB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3" w:type="dxa"/>
          </w:tcPr>
          <w:p w:rsidR="002D01CA" w:rsidRPr="00330524" w:rsidRDefault="002D01CA" w:rsidP="00736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Teikiamas savalaikis grįžtamasis ryšys, individuali pagalba (per pamoką, per trumpalaikes </w:t>
            </w:r>
            <w:r w:rsidR="007367A3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ir ilgalaikes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konsultacijas). Didesnis dėmesys skiriamas mokytis padedančiam formuojamajam vertinimui.</w:t>
            </w: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375" w:type="dxa"/>
          </w:tcPr>
          <w:p w:rsidR="002D01CA" w:rsidRPr="00330524" w:rsidRDefault="002D01CA" w:rsidP="00736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Taik</w:t>
            </w:r>
            <w:r w:rsidR="009E730C" w:rsidRPr="00330524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mokymosi motyvaciją palaikan</w:t>
            </w:r>
            <w:r w:rsidR="009E730C" w:rsidRPr="00330524">
              <w:rPr>
                <w:rFonts w:ascii="Times New Roman" w:hAnsi="Times New Roman" w:cs="Times New Roman"/>
                <w:sz w:val="24"/>
                <w:szCs w:val="24"/>
              </w:rPr>
              <w:t>čius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ir skatinan</w:t>
            </w:r>
            <w:r w:rsidR="009E730C" w:rsidRPr="00330524">
              <w:rPr>
                <w:rFonts w:ascii="Times New Roman" w:hAnsi="Times New Roman" w:cs="Times New Roman"/>
                <w:sz w:val="24"/>
                <w:szCs w:val="24"/>
              </w:rPr>
              <w:t>čius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pažangą mokymosi būd</w:t>
            </w:r>
            <w:r w:rsidR="009E730C" w:rsidRPr="00330524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, ugd</w:t>
            </w:r>
            <w:r w:rsidR="009E730C" w:rsidRPr="0033052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s mokėjimą mokytis</w:t>
            </w:r>
            <w:r w:rsidR="009E730C" w:rsidRPr="00330524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okiniams teikiama pagalba „čia ir dabar“.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Pamokoje taikomos teksto suvokimo strategijos (raktinių žodžių išskyrimas, pagrindinės minties formulavimas ir pan.). </w:t>
            </w:r>
          </w:p>
          <w:p w:rsidR="002D01CA" w:rsidRPr="00330524" w:rsidRDefault="002D01CA" w:rsidP="001A1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Ugdomi mokinių gebėjimai spręsti sąlyginius ir geometrinius uždavinius.</w:t>
            </w: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5B1BCB" w:rsidRPr="00330524" w:rsidRDefault="002D01CA" w:rsidP="005B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r w:rsidR="005B1BCB" w:rsidRPr="00330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1CA" w:rsidRPr="00330524" w:rsidRDefault="002D01CA" w:rsidP="005B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0075200E" w:rsidRPr="003305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klasių mokiniai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Mokinių diagnostinių diktantų ir teksto suvokimo užduočių, tekstinių uždavinių klaidų skaičius mokslo metų pabaigoje mažės.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Naujų dalykų mokymas siejamas su jau žinomais mokiniui dalykais bei jo patirtimi. </w:t>
            </w:r>
          </w:p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mokslo metus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Dauguma mokytojų mok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naujų dalykų kurdami prasmingus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ryšius su jau žinomais dalykais ir mokinio patirtimi.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C9147E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Skaitmeninių išteklių ir priemonių naudojimas (</w:t>
            </w:r>
            <w:proofErr w:type="spellStart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skaitmeninės pratybos, </w:t>
            </w:r>
            <w:r w:rsidR="0075200E" w:rsidRPr="00330524">
              <w:rPr>
                <w:rFonts w:ascii="Times New Roman" w:hAnsi="Times New Roman" w:cs="Times New Roman"/>
                <w:sz w:val="24"/>
                <w:szCs w:val="24"/>
              </w:rPr>
              <w:t>Vedliai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ir kt.). </w:t>
            </w:r>
          </w:p>
        </w:tc>
        <w:tc>
          <w:tcPr>
            <w:tcW w:w="1418" w:type="dxa"/>
            <w:vMerge w:val="restart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  <w:vMerge w:val="restart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375" w:type="dxa"/>
            <w:vMerge w:val="restart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Įvairesnis ir veiksmingesnis </w:t>
            </w:r>
            <w:proofErr w:type="spellStart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ugdymo(si</w:t>
            </w:r>
            <w:proofErr w:type="spellEnd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) procesas, didė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) motyvacija, gerė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pamokos kokybė.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C9147E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Pamokos vedamos netradicinėse erdvėse.</w:t>
            </w:r>
          </w:p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Vykdoma įvairių dalykų teminė integracija, dalyvaujama projektuose.</w:t>
            </w:r>
          </w:p>
        </w:tc>
        <w:tc>
          <w:tcPr>
            <w:tcW w:w="1418" w:type="dxa"/>
            <w:vMerge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C9147E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Kolegų pamokų stebėjimas ir kolegialus grįžtamasis ryšys.</w:t>
            </w:r>
          </w:p>
        </w:tc>
        <w:tc>
          <w:tcPr>
            <w:tcW w:w="1418" w:type="dxa"/>
            <w:vMerge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C9147E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Rengiami ir vykdomi diagnostiniai atsiskaitomieji darbai skaitmeniniu ir tradiciniu būdu.</w:t>
            </w: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Mokytojai,</w:t>
            </w:r>
          </w:p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mokiniai 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Suteikiama galimybė mokiniams pasitikrinti ir pasimatuoti pažangą, ją aptarti, mokytojui – planuoti tolesnį mokymą.</w:t>
            </w:r>
          </w:p>
        </w:tc>
      </w:tr>
      <w:tr w:rsidR="005B1BCB" w:rsidRPr="00330524" w:rsidTr="008704B0">
        <w:tc>
          <w:tcPr>
            <w:tcW w:w="9854" w:type="dxa"/>
            <w:gridSpan w:val="5"/>
          </w:tcPr>
          <w:p w:rsidR="002D01CA" w:rsidRPr="00330524" w:rsidRDefault="00666735" w:rsidP="002D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b/>
                <w:sz w:val="24"/>
                <w:szCs w:val="24"/>
              </w:rPr>
              <w:t>KLASIŲ VADOVAI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Organizuojami mini pasitarimai su dalykų mokytojais dėl pagalbos mokiniui teikimo rezultatų. </w:t>
            </w:r>
          </w:p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mokinių atostogas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Klasių 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  <w:r w:rsidR="0075200E" w:rsidRPr="00330524">
              <w:rPr>
                <w:rFonts w:ascii="Times New Roman" w:hAnsi="Times New Roman" w:cs="Times New Roman"/>
                <w:sz w:val="24"/>
                <w:szCs w:val="24"/>
              </w:rPr>
              <w:t>, mokytojai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Apta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rti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pagalbos teikimo rezultatai, numatomos priemonės ateičiai.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Vykdoma pamokų nelankymo prevencija.</w:t>
            </w: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Klasių 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  <w:r w:rsidR="00E54F13" w:rsidRPr="00330524">
              <w:rPr>
                <w:rFonts w:ascii="Times New Roman" w:hAnsi="Times New Roman" w:cs="Times New Roman"/>
                <w:sz w:val="24"/>
                <w:szCs w:val="24"/>
              </w:rPr>
              <w:t>, socialinė pedagogė</w:t>
            </w:r>
          </w:p>
          <w:p w:rsidR="008B2D84" w:rsidRPr="00330524" w:rsidRDefault="008B2D84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D84" w:rsidRPr="00330524" w:rsidRDefault="008B2D84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D01CA" w:rsidRPr="00330524" w:rsidRDefault="00C66A7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ažė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pamokų, praleistų be pateisinamos priežasties. Palaikomas nuolatinis ryšys su tėvais</w:t>
            </w:r>
            <w:r w:rsidR="003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524" w:rsidRPr="00330524">
              <w:rPr>
                <w:rFonts w:ascii="Times New Roman" w:hAnsi="Times New Roman" w:cs="Times New Roman"/>
                <w:sz w:val="24"/>
                <w:szCs w:val="24"/>
              </w:rPr>
              <w:t>(globėjai, rūpintojai)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Atlieka mokinių mokymosi pažangos analizę. </w:t>
            </w:r>
          </w:p>
        </w:tc>
        <w:tc>
          <w:tcPr>
            <w:tcW w:w="1418" w:type="dxa"/>
          </w:tcPr>
          <w:p w:rsidR="002D01CA" w:rsidRPr="00330524" w:rsidRDefault="00920344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I ir II p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usmeči</w:t>
            </w:r>
            <w:r w:rsidR="008B2D84" w:rsidRPr="0033052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pabaiga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Klasių 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Priimti nutarimai dėl pedagoginės pagalbos mokiniams teikimo.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Analizuojami NMPP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PUPP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rezultatai. </w:t>
            </w:r>
          </w:p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Birželis, rugsėjis 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Klasių 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Drauge su mokytojais aptar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rezultat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, supažindin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tėv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524" w:rsidRPr="00330524">
              <w:rPr>
                <w:rFonts w:ascii="Times New Roman" w:hAnsi="Times New Roman" w:cs="Times New Roman"/>
                <w:sz w:val="24"/>
                <w:szCs w:val="24"/>
              </w:rPr>
              <w:t>(globėjai, rūpintojai)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su rezultatais</w:t>
            </w:r>
            <w:r w:rsidR="00C66A77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9854" w:type="dxa"/>
            <w:gridSpan w:val="5"/>
          </w:tcPr>
          <w:p w:rsidR="002D01CA" w:rsidRPr="00330524" w:rsidRDefault="00666735" w:rsidP="002D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b/>
                <w:sz w:val="24"/>
                <w:szCs w:val="24"/>
              </w:rPr>
              <w:t>VAIKO GEROVĖS KOMISIJA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Organizuoja ir koordinuoja pagalbos teikim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mokiniams, turintiems mokymosi sunkumų ir gabiems mokiniams. </w:t>
            </w: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Mokiniams laiku suteikta pagalba, sumažėjęs nepatenkinamai besimokančių mokinių skaičius.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Organizuoja ir koordinuoja programų pritaikymą ir individualizavimą mokiniams, turintiems specialiųjų ugdymosi poreikių. </w:t>
            </w:r>
          </w:p>
        </w:tc>
        <w:tc>
          <w:tcPr>
            <w:tcW w:w="1418" w:type="dxa"/>
          </w:tcPr>
          <w:p w:rsidR="002D01CA" w:rsidRPr="00330524" w:rsidRDefault="00C9147E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Rugsėj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330524" w:rsidRPr="003305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6735" w:rsidRPr="00330524"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, vasaris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VGK pirmininkas</w:t>
            </w:r>
          </w:p>
        </w:tc>
        <w:tc>
          <w:tcPr>
            <w:tcW w:w="2375" w:type="dxa"/>
          </w:tcPr>
          <w:p w:rsidR="002D01CA" w:rsidRPr="00330524" w:rsidRDefault="002D01CA" w:rsidP="0033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Sėkmingai pritaikytos ugdymo programos, laiku suteikta pagalba mokiniams,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konsultuo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tėvai</w:t>
            </w:r>
            <w:r w:rsidR="003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524" w:rsidRPr="00330524">
              <w:rPr>
                <w:rFonts w:ascii="Times New Roman" w:hAnsi="Times New Roman" w:cs="Times New Roman"/>
                <w:sz w:val="24"/>
                <w:szCs w:val="24"/>
              </w:rPr>
              <w:t>(globėjai, rūpintojai)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9854" w:type="dxa"/>
            <w:gridSpan w:val="5"/>
          </w:tcPr>
          <w:p w:rsidR="002D01CA" w:rsidRPr="00330524" w:rsidRDefault="00666735" w:rsidP="002D0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ADMINISTRACIJA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Numatomos trumpalaikės konsultacijos, mokymosi spragoms šalinti.</w:t>
            </w:r>
          </w:p>
        </w:tc>
        <w:tc>
          <w:tcPr>
            <w:tcW w:w="1418" w:type="dxa"/>
          </w:tcPr>
          <w:p w:rsidR="002D01CA" w:rsidRPr="00330524" w:rsidRDefault="00334AAF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Sudarytas ir </w:t>
            </w:r>
            <w:proofErr w:type="spellStart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paskelb-tas</w:t>
            </w:r>
            <w:proofErr w:type="spellEnd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konsultacijų </w:t>
            </w:r>
            <w:proofErr w:type="spellStart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tvar-karaštis.</w:t>
            </w:r>
            <w:proofErr w:type="spellEnd"/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Individualių planų rengimas 5–</w:t>
            </w:r>
            <w:r w:rsidR="008B2D84" w:rsidRPr="003305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klasėse.</w:t>
            </w: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Mokiniui, </w:t>
            </w:r>
            <w:proofErr w:type="spellStart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praleidu-siam</w:t>
            </w:r>
            <w:proofErr w:type="spellEnd"/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nemažai pamokų dėl pateisinamos priežasties (liga), turinčiam didelių mokymosi sunkumų, sudar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>ytas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individualus planas 1–2 mėn.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Organizuoja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okytojų posėd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dėl mokinių pasiekimų 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priemonių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gerinimo remiantis 202</w:t>
            </w:r>
            <w:r w:rsidR="00334AAF" w:rsidRPr="00330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metų NMPP, PUPP rezultatų analize. </w:t>
            </w:r>
          </w:p>
        </w:tc>
        <w:tc>
          <w:tcPr>
            <w:tcW w:w="1418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1842" w:type="dxa"/>
          </w:tcPr>
          <w:p w:rsidR="002D01CA" w:rsidRPr="00330524" w:rsidRDefault="0017332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2375" w:type="dxa"/>
          </w:tcPr>
          <w:p w:rsidR="002D01CA" w:rsidRPr="00330524" w:rsidRDefault="002D01CA" w:rsidP="001A1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Mokytojai supažindinti su nutarimais mokinių pasiekimams gerinti.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920344" w:rsidRPr="00330524" w:rsidRDefault="00920344" w:rsidP="009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63" w:type="dxa"/>
          </w:tcPr>
          <w:p w:rsidR="00920344" w:rsidRPr="00330524" w:rsidRDefault="00920344" w:rsidP="0092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Vykdo mokinių skatinimą už mokymosi pasiekimus bei lankomumo rezultatus. </w:t>
            </w:r>
          </w:p>
        </w:tc>
        <w:tc>
          <w:tcPr>
            <w:tcW w:w="1418" w:type="dxa"/>
          </w:tcPr>
          <w:p w:rsidR="00920344" w:rsidRPr="00330524" w:rsidRDefault="00920344" w:rsidP="00920344"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I ir II pusmečių pabaiga</w:t>
            </w:r>
          </w:p>
        </w:tc>
        <w:tc>
          <w:tcPr>
            <w:tcW w:w="1842" w:type="dxa"/>
          </w:tcPr>
          <w:p w:rsidR="00920344" w:rsidRPr="00330524" w:rsidRDefault="00920344" w:rsidP="009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2375" w:type="dxa"/>
          </w:tcPr>
          <w:p w:rsidR="00920344" w:rsidRPr="00330524" w:rsidRDefault="00500F61" w:rsidP="0092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>okiniai si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geresnių rezultatų.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920344" w:rsidRPr="00330524" w:rsidRDefault="00920344" w:rsidP="009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63" w:type="dxa"/>
          </w:tcPr>
          <w:p w:rsidR="00920344" w:rsidRPr="00330524" w:rsidRDefault="00920344" w:rsidP="0092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Organizuoja Mokytojų posėdžius dėl mokymosi pasiekimų svarstymo. </w:t>
            </w:r>
          </w:p>
        </w:tc>
        <w:tc>
          <w:tcPr>
            <w:tcW w:w="1418" w:type="dxa"/>
          </w:tcPr>
          <w:p w:rsidR="00920344" w:rsidRPr="00330524" w:rsidRDefault="00920344" w:rsidP="00920344"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I ir II pusmečių pabaiga</w:t>
            </w:r>
          </w:p>
        </w:tc>
        <w:tc>
          <w:tcPr>
            <w:tcW w:w="1842" w:type="dxa"/>
          </w:tcPr>
          <w:p w:rsidR="00920344" w:rsidRPr="00330524" w:rsidRDefault="00920344" w:rsidP="009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2375" w:type="dxa"/>
          </w:tcPr>
          <w:p w:rsidR="00920344" w:rsidRPr="00330524" w:rsidRDefault="00920344" w:rsidP="00920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Priimami sprendimai dėl pasiekimų gerinimo ir pagalbos organizavimo.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Vykdoma ugdymo proceso stebėsena. </w:t>
            </w:r>
          </w:p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1CA" w:rsidRPr="00330524" w:rsidRDefault="00334AAF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2D01CA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334AAF" w:rsidRPr="00330524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us pavaduotoja</w:t>
            </w:r>
            <w:r w:rsidR="00334AAF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ugdymui</w:t>
            </w:r>
          </w:p>
        </w:tc>
        <w:tc>
          <w:tcPr>
            <w:tcW w:w="2375" w:type="dxa"/>
          </w:tcPr>
          <w:p w:rsidR="002D01CA" w:rsidRPr="00330524" w:rsidRDefault="00920344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Įv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ertin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ugdymo proceso kokybė,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išanalizuoti 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mokytoj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ų 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ir pagalbos specialis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tų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veiklos rezultat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Pagrįstai priim</w:t>
            </w:r>
            <w:r w:rsidR="00920344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sprendimai dėl ugdymo organizavimo kokybės tobulinimo.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9854" w:type="dxa"/>
            <w:gridSpan w:val="5"/>
          </w:tcPr>
          <w:p w:rsidR="002D01CA" w:rsidRPr="00330524" w:rsidRDefault="00666735" w:rsidP="002D0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b/>
                <w:sz w:val="24"/>
                <w:szCs w:val="24"/>
              </w:rPr>
              <w:t>TĖVAI (GLOBĖJAI, RŪPINTOJAI)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Užtikrinamas geras vaiko pamokų lankomumas.</w:t>
            </w:r>
          </w:p>
        </w:tc>
        <w:tc>
          <w:tcPr>
            <w:tcW w:w="1418" w:type="dxa"/>
          </w:tcPr>
          <w:p w:rsidR="002D01CA" w:rsidRPr="00330524" w:rsidRDefault="00334AAF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Tėvai (globėjai, rūpintojai)</w:t>
            </w:r>
          </w:p>
        </w:tc>
        <w:tc>
          <w:tcPr>
            <w:tcW w:w="2375" w:type="dxa"/>
          </w:tcPr>
          <w:p w:rsidR="002D01CA" w:rsidRPr="00330524" w:rsidRDefault="00920344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Sumažėjęs 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mokinių praleis</w:t>
            </w:r>
            <w:r w:rsidR="00500F61" w:rsidRPr="00330524">
              <w:rPr>
                <w:rFonts w:ascii="Times New Roman" w:hAnsi="Times New Roman" w:cs="Times New Roman"/>
                <w:sz w:val="24"/>
                <w:szCs w:val="24"/>
              </w:rPr>
              <w:t>tų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pamokų dėl nelabai svarbių priežasčių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skaičius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Aktyvus dalyvavimas aptariant ir sudarant vaiko individualų planą ir jo įgyvendinimo stebėjimas, pasiūlymų teikimas. </w:t>
            </w:r>
          </w:p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1CA" w:rsidRPr="00330524" w:rsidRDefault="00334AAF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Tėvai (globėjai, rūpintojai)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Vyksta glaudus bendravimas ir bendradarbiavimas. </w:t>
            </w:r>
          </w:p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="00500F61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prisiim</w:t>
            </w:r>
            <w:r w:rsidR="00500F61"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atsakomybę už savo mokymąsi. </w:t>
            </w:r>
          </w:p>
        </w:tc>
      </w:tr>
      <w:tr w:rsidR="005B1BCB" w:rsidRPr="00330524" w:rsidTr="008704B0">
        <w:trPr>
          <w:gridAfter w:val="3"/>
          <w:wAfter w:w="5526" w:type="dxa"/>
        </w:trPr>
        <w:tc>
          <w:tcPr>
            <w:tcW w:w="556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47E" w:rsidRPr="00330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01CA" w:rsidRPr="0033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2D01CA" w:rsidRPr="00330524" w:rsidRDefault="002D01CA" w:rsidP="005B1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Domėjimasis vaiko pasiekimais ir bendradarbiavimas su klasės auklėtoju, dalykų mokytojais, administracija. </w:t>
            </w:r>
          </w:p>
        </w:tc>
        <w:tc>
          <w:tcPr>
            <w:tcW w:w="1418" w:type="dxa"/>
          </w:tcPr>
          <w:p w:rsidR="002D01CA" w:rsidRPr="00330524" w:rsidRDefault="00334AAF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:rsidR="002D01CA" w:rsidRPr="00330524" w:rsidRDefault="001A19E7" w:rsidP="002D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Tėvai (globėjai, rūpintojai) </w:t>
            </w:r>
          </w:p>
        </w:tc>
        <w:tc>
          <w:tcPr>
            <w:tcW w:w="2375" w:type="dxa"/>
          </w:tcPr>
          <w:p w:rsidR="002D01CA" w:rsidRPr="00330524" w:rsidRDefault="002D01CA" w:rsidP="002D0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Laiku </w:t>
            </w:r>
            <w:r w:rsidR="005B1BCB" w:rsidRPr="00330524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>spr</w:t>
            </w:r>
            <w:r w:rsidR="00D46F1E" w:rsidRPr="00330524">
              <w:rPr>
                <w:rFonts w:ascii="Times New Roman" w:hAnsi="Times New Roman" w:cs="Times New Roman"/>
                <w:sz w:val="24"/>
                <w:szCs w:val="24"/>
              </w:rPr>
              <w:t>ęstos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mokymosi problemos ar numat</w:t>
            </w:r>
            <w:r w:rsidR="00D46F1E" w:rsidRPr="00330524">
              <w:rPr>
                <w:rFonts w:ascii="Times New Roman" w:hAnsi="Times New Roman" w:cs="Times New Roman"/>
                <w:sz w:val="24"/>
                <w:szCs w:val="24"/>
              </w:rPr>
              <w:t>ytos</w:t>
            </w:r>
            <w:r w:rsidRPr="00330524">
              <w:rPr>
                <w:rFonts w:ascii="Times New Roman" w:hAnsi="Times New Roman" w:cs="Times New Roman"/>
                <w:sz w:val="24"/>
                <w:szCs w:val="24"/>
              </w:rPr>
              <w:t xml:space="preserve"> priemonės mokinių pasiekimams gerinti. </w:t>
            </w:r>
          </w:p>
        </w:tc>
      </w:tr>
    </w:tbl>
    <w:p w:rsidR="002D01CA" w:rsidRPr="00330524" w:rsidRDefault="002D01CA" w:rsidP="00330524">
      <w:pPr>
        <w:spacing w:after="11" w:line="27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2D01CA" w:rsidRPr="00330524" w:rsidSect="003305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25CB"/>
    <w:multiLevelType w:val="multilevel"/>
    <w:tmpl w:val="201E63D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E190B"/>
    <w:multiLevelType w:val="multilevel"/>
    <w:tmpl w:val="C658D0BA"/>
    <w:lvl w:ilvl="0">
      <w:start w:val="8"/>
      <w:numFmt w:val="decimal"/>
      <w:lvlText w:val="%1.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319DA"/>
    <w:multiLevelType w:val="multilevel"/>
    <w:tmpl w:val="F1C22C4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67247"/>
    <w:multiLevelType w:val="multilevel"/>
    <w:tmpl w:val="97EA4FB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9C"/>
    <w:rsid w:val="000D4E8E"/>
    <w:rsid w:val="000E2AD2"/>
    <w:rsid w:val="000F1B70"/>
    <w:rsid w:val="001403EE"/>
    <w:rsid w:val="001532A5"/>
    <w:rsid w:val="0015456A"/>
    <w:rsid w:val="00160F5E"/>
    <w:rsid w:val="00173327"/>
    <w:rsid w:val="001A19E7"/>
    <w:rsid w:val="002623D4"/>
    <w:rsid w:val="00270AF3"/>
    <w:rsid w:val="0027243A"/>
    <w:rsid w:val="00284C46"/>
    <w:rsid w:val="002D01CA"/>
    <w:rsid w:val="00330524"/>
    <w:rsid w:val="00334AAF"/>
    <w:rsid w:val="003C653B"/>
    <w:rsid w:val="003E6AA7"/>
    <w:rsid w:val="00405E9B"/>
    <w:rsid w:val="004145D6"/>
    <w:rsid w:val="004F3498"/>
    <w:rsid w:val="00500F61"/>
    <w:rsid w:val="005B1BCB"/>
    <w:rsid w:val="005B4483"/>
    <w:rsid w:val="005C5A98"/>
    <w:rsid w:val="00666735"/>
    <w:rsid w:val="006B452E"/>
    <w:rsid w:val="006C65C6"/>
    <w:rsid w:val="006F2745"/>
    <w:rsid w:val="006F6617"/>
    <w:rsid w:val="0073152E"/>
    <w:rsid w:val="00732A1E"/>
    <w:rsid w:val="007367A3"/>
    <w:rsid w:val="0075200E"/>
    <w:rsid w:val="0082191E"/>
    <w:rsid w:val="008977F0"/>
    <w:rsid w:val="008A5AA6"/>
    <w:rsid w:val="008B2D84"/>
    <w:rsid w:val="008B5C38"/>
    <w:rsid w:val="008C46E4"/>
    <w:rsid w:val="008F4BAF"/>
    <w:rsid w:val="008F4FB5"/>
    <w:rsid w:val="00920344"/>
    <w:rsid w:val="009556A5"/>
    <w:rsid w:val="00955D24"/>
    <w:rsid w:val="00967B05"/>
    <w:rsid w:val="009E3A82"/>
    <w:rsid w:val="009E730C"/>
    <w:rsid w:val="00A17B9C"/>
    <w:rsid w:val="00A41004"/>
    <w:rsid w:val="00A41B20"/>
    <w:rsid w:val="00A54655"/>
    <w:rsid w:val="00A657B3"/>
    <w:rsid w:val="00A8154F"/>
    <w:rsid w:val="00A878EF"/>
    <w:rsid w:val="00B362D3"/>
    <w:rsid w:val="00B46B60"/>
    <w:rsid w:val="00B73682"/>
    <w:rsid w:val="00B90880"/>
    <w:rsid w:val="00B93B2A"/>
    <w:rsid w:val="00B97EA0"/>
    <w:rsid w:val="00BE533E"/>
    <w:rsid w:val="00C66A77"/>
    <w:rsid w:val="00C9147E"/>
    <w:rsid w:val="00D46F1E"/>
    <w:rsid w:val="00D56C22"/>
    <w:rsid w:val="00DF1E5A"/>
    <w:rsid w:val="00E44F18"/>
    <w:rsid w:val="00E52FA9"/>
    <w:rsid w:val="00E54F13"/>
    <w:rsid w:val="00EF017D"/>
    <w:rsid w:val="00EF24BB"/>
    <w:rsid w:val="00F57D4C"/>
    <w:rsid w:val="00F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41362-4C71-4373-BEE4-D279CB0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44F1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1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23D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403EE"/>
    <w:pPr>
      <w:spacing w:after="0" w:line="240" w:lineRule="auto"/>
    </w:pPr>
    <w:rPr>
      <w:rFonts w:eastAsia="Times New Roman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next w:val="Lentelstinklelis"/>
    <w:uiPriority w:val="59"/>
    <w:rsid w:val="002D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5782</Words>
  <Characters>3297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Pavaduotoja_Vita</dc:creator>
  <cp:lastModifiedBy>***</cp:lastModifiedBy>
  <cp:revision>3</cp:revision>
  <cp:lastPrinted>2022-10-14T11:15:00Z</cp:lastPrinted>
  <dcterms:created xsi:type="dcterms:W3CDTF">2025-01-15T10:33:00Z</dcterms:created>
  <dcterms:modified xsi:type="dcterms:W3CDTF">2025-01-19T14:27:00Z</dcterms:modified>
</cp:coreProperties>
</file>